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00" w:rsidRPr="00134C08" w:rsidRDefault="00AB0100" w:rsidP="00AB0100">
      <w:pPr>
        <w:spacing w:after="0" w:line="240" w:lineRule="auto"/>
        <w:ind w:right="-71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34C08">
        <w:rPr>
          <w:rFonts w:ascii="Times New Roman" w:eastAsia="+mj-ea" w:hAnsi="Times New Roman" w:cs="Times New Roman"/>
          <w:b/>
          <w:bCs/>
          <w:i/>
          <w:iCs/>
          <w:sz w:val="24"/>
          <w:szCs w:val="24"/>
        </w:rPr>
        <w:t>Школьная служба примирения</w:t>
      </w:r>
    </w:p>
    <w:p w:rsidR="00AB0100" w:rsidRPr="00134C08" w:rsidRDefault="00AB0100" w:rsidP="00AB01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4C0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3365" cy="1010093"/>
            <wp:effectExtent l="19050" t="0" r="0" b="0"/>
            <wp:docPr id="1" name="Рисунок 1" descr="http://sch5-gusev.ru/wp-content/uploads/2016/01/1904/1450705319_mediaciya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5-gusev.ru/wp-content/uploads/2016/01/1904/1450705319_mediaciya-1024x6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01" cy="1022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100" w:rsidRPr="00134C08" w:rsidRDefault="00AB0100" w:rsidP="00AB01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4C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Школьная служба примирения (ШСП) </w:t>
      </w:r>
      <w:r w:rsidRPr="00134C08">
        <w:rPr>
          <w:rFonts w:ascii="Times New Roman" w:hAnsi="Times New Roman" w:cs="Times New Roman"/>
          <w:sz w:val="24"/>
          <w:szCs w:val="24"/>
          <w:shd w:val="clear" w:color="auto" w:fill="FFFFFF"/>
        </w:rPr>
        <w:t>—  это  команда единомышленников (взрослых и детей), которая  решает возникшие в школе конфликты или противоречия через восстановительные программы, а также распространяет в школе восстановительную культуру.</w:t>
      </w:r>
    </w:p>
    <w:p w:rsidR="00AB0100" w:rsidRPr="00134C08" w:rsidRDefault="00AB0100" w:rsidP="00AB0100">
      <w:pPr>
        <w:pStyle w:val="a5"/>
        <w:widowControl/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4C08">
        <w:rPr>
          <w:rFonts w:ascii="Times New Roman" w:hAnsi="Times New Roman" w:cs="Times New Roman"/>
          <w:b/>
          <w:sz w:val="24"/>
        </w:rPr>
        <w:t xml:space="preserve">Суть восстановительных программ: </w:t>
      </w:r>
    </w:p>
    <w:p w:rsidR="00AB0100" w:rsidRPr="00134C08" w:rsidRDefault="00AB0100" w:rsidP="00AB0100">
      <w:pPr>
        <w:pStyle w:val="a5"/>
        <w:widowControl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134C08">
        <w:rPr>
          <w:rFonts w:ascii="Times New Roman" w:hAnsi="Times New Roman" w:cs="Times New Roman"/>
          <w:sz w:val="24"/>
        </w:rPr>
        <w:t xml:space="preserve"> стороны конфликта в ходе переговоров с помощью нейтральной третьей стороны (ведущего восстановительных программ) разрешают конфликт, находят лучшее для всех участников решение и принимают на себя ответственность за его реализацию без внешнего принуждения. </w:t>
      </w:r>
    </w:p>
    <w:p w:rsidR="00AB0100" w:rsidRPr="00134C08" w:rsidRDefault="00AB0100" w:rsidP="00AB01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C08">
        <w:rPr>
          <w:rFonts w:ascii="Times New Roman" w:hAnsi="Times New Roman" w:cs="Times New Roman"/>
          <w:sz w:val="24"/>
          <w:szCs w:val="24"/>
        </w:rPr>
        <w:t xml:space="preserve">Ответственность в восстановительном подходе понимается как обязательство по заглаживанию вреда, то есть исправление негативных последствий случившегося для затронутых ситуацией людей. </w:t>
      </w:r>
    </w:p>
    <w:p w:rsidR="00AB0100" w:rsidRPr="00134C08" w:rsidRDefault="00AB0100" w:rsidP="00AB01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C08">
        <w:rPr>
          <w:rFonts w:ascii="Times New Roman" w:hAnsi="Times New Roman" w:cs="Times New Roman"/>
          <w:sz w:val="24"/>
          <w:szCs w:val="24"/>
        </w:rPr>
        <w:t>Медиатор – это посредник, нейтральная, беспристрастная, не заинтересованная в данном конфликте сторона.</w:t>
      </w:r>
    </w:p>
    <w:p w:rsidR="00AB0100" w:rsidRPr="00134C08" w:rsidRDefault="00AB0100" w:rsidP="00AB0100">
      <w:pPr>
        <w:spacing w:after="0" w:line="240" w:lineRule="auto"/>
        <w:ind w:firstLine="709"/>
        <w:rPr>
          <w:rFonts w:ascii="Times New Roman" w:eastAsia="+mn-ea" w:hAnsi="Times New Roman" w:cs="Times New Roman"/>
          <w:sz w:val="24"/>
          <w:szCs w:val="24"/>
          <w:lang w:eastAsia="ru-RU"/>
        </w:rPr>
      </w:pPr>
      <w:r w:rsidRPr="00134C08">
        <w:rPr>
          <w:rFonts w:ascii="Times New Roman" w:hAnsi="Times New Roman" w:cs="Times New Roman"/>
          <w:b/>
          <w:bCs/>
          <w:sz w:val="24"/>
          <w:szCs w:val="24"/>
        </w:rPr>
        <w:t xml:space="preserve">        Концепция школьной службы</w:t>
      </w:r>
      <w:r w:rsidRPr="00134C08">
        <w:rPr>
          <w:rFonts w:ascii="Times New Roman" w:hAnsi="Times New Roman" w:cs="Times New Roman"/>
          <w:bCs/>
          <w:sz w:val="24"/>
          <w:szCs w:val="24"/>
        </w:rPr>
        <w:t xml:space="preserve"> примирения</w:t>
      </w:r>
      <w:r w:rsidRPr="00134C08">
        <w:rPr>
          <w:rFonts w:ascii="Times New Roman" w:hAnsi="Times New Roman" w:cs="Times New Roman"/>
          <w:sz w:val="24"/>
          <w:szCs w:val="24"/>
        </w:rPr>
        <w:t> базируется на основных положениях:</w:t>
      </w:r>
      <w:r w:rsidRPr="00134C08">
        <w:rPr>
          <w:rFonts w:ascii="Times New Roman" w:eastAsia="+mn-ea" w:hAnsi="Times New Roman" w:cs="Times New Roman"/>
          <w:sz w:val="24"/>
          <w:szCs w:val="24"/>
          <w:lang w:eastAsia="ru-RU"/>
        </w:rPr>
        <w:t xml:space="preserve"> </w:t>
      </w:r>
    </w:p>
    <w:p w:rsidR="00AB0100" w:rsidRPr="00134C08" w:rsidRDefault="00AB0100" w:rsidP="00AB0100">
      <w:pPr>
        <w:pStyle w:val="a7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4C08">
        <w:rPr>
          <w:rFonts w:ascii="Times New Roman" w:eastAsia="+mn-ea" w:hAnsi="Times New Roman" w:cs="Times New Roman"/>
          <w:sz w:val="24"/>
          <w:szCs w:val="24"/>
          <w:lang w:eastAsia="ru-RU"/>
        </w:rPr>
        <w:t>к</w:t>
      </w:r>
      <w:r w:rsidRPr="00134C08">
        <w:rPr>
          <w:rFonts w:ascii="Times New Roman" w:hAnsi="Times New Roman" w:cs="Times New Roman"/>
          <w:sz w:val="24"/>
          <w:szCs w:val="24"/>
        </w:rPr>
        <w:t xml:space="preserve">онфликт должен быть </w:t>
      </w:r>
      <w:r w:rsidRPr="00134C08">
        <w:rPr>
          <w:rFonts w:ascii="Times New Roman" w:hAnsi="Times New Roman" w:cs="Times New Roman"/>
          <w:bCs/>
          <w:sz w:val="24"/>
          <w:szCs w:val="24"/>
        </w:rPr>
        <w:t>разрешен его непосредственными участниками</w:t>
      </w:r>
      <w:r w:rsidRPr="00134C08">
        <w:rPr>
          <w:rFonts w:ascii="Times New Roman" w:hAnsi="Times New Roman" w:cs="Times New Roman"/>
          <w:sz w:val="24"/>
          <w:szCs w:val="24"/>
        </w:rPr>
        <w:t xml:space="preserve">, поскольку только они смогут найти лучшее решение. </w:t>
      </w:r>
    </w:p>
    <w:p w:rsidR="00AB0100" w:rsidRPr="00134C08" w:rsidRDefault="00AB0100" w:rsidP="00AB0100">
      <w:pPr>
        <w:pStyle w:val="a7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4C08">
        <w:rPr>
          <w:rFonts w:ascii="Times New Roman" w:hAnsi="Times New Roman" w:cs="Times New Roman"/>
          <w:sz w:val="24"/>
          <w:szCs w:val="24"/>
        </w:rPr>
        <w:t>И если они приняли на себя ответственность за решение, то, наверное, его выполнят и больше не попадут в подобную ситуацию.</w:t>
      </w:r>
    </w:p>
    <w:p w:rsidR="00AB0100" w:rsidRPr="00134C08" w:rsidRDefault="00AB0100" w:rsidP="00AB01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0100" w:rsidRPr="00134C08" w:rsidRDefault="00AB0100" w:rsidP="00AB01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Миссия школьной службы примирения</w:t>
      </w:r>
      <w:r w:rsidRPr="00134C0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развить и закрепить как культурную традицию способность людей к взаимопониманию.</w:t>
      </w:r>
    </w:p>
    <w:p w:rsidR="00AB0100" w:rsidRPr="00134C08" w:rsidRDefault="00AB0100" w:rsidP="00AB01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школьной службы примирения</w:t>
      </w:r>
      <w:r w:rsidRPr="00134C0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  развитие в образовательных учреждениях восстановительного способа реагирования на конфликты и правонарушения.</w:t>
      </w:r>
    </w:p>
    <w:p w:rsidR="00AB0100" w:rsidRPr="00134C08" w:rsidRDefault="00AB0100" w:rsidP="00AB01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0100" w:rsidRPr="00134C08" w:rsidRDefault="00AB0100" w:rsidP="00AB0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C08">
        <w:rPr>
          <w:rFonts w:ascii="Times New Roman" w:hAnsi="Times New Roman" w:cs="Times New Roman"/>
          <w:b/>
          <w:bCs/>
          <w:sz w:val="24"/>
          <w:szCs w:val="24"/>
        </w:rPr>
        <w:t>ШСП рассматривает следующие конфликты:</w:t>
      </w:r>
    </w:p>
    <w:p w:rsidR="00AB0100" w:rsidRPr="00134C08" w:rsidRDefault="00AB0100" w:rsidP="00AB0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C08">
        <w:rPr>
          <w:rFonts w:ascii="Times New Roman" w:hAnsi="Times New Roman" w:cs="Times New Roman"/>
          <w:sz w:val="24"/>
          <w:szCs w:val="24"/>
        </w:rPr>
        <w:t>- межличностные конфликты</w:t>
      </w:r>
    </w:p>
    <w:p w:rsidR="00AB0100" w:rsidRPr="00134C08" w:rsidRDefault="00AB0100" w:rsidP="00AB0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C08">
        <w:rPr>
          <w:rFonts w:ascii="Times New Roman" w:hAnsi="Times New Roman" w:cs="Times New Roman"/>
          <w:sz w:val="24"/>
          <w:szCs w:val="24"/>
        </w:rPr>
        <w:t>- нецензурные оскорбления</w:t>
      </w:r>
    </w:p>
    <w:p w:rsidR="00AB0100" w:rsidRPr="00134C08" w:rsidRDefault="00AB0100" w:rsidP="00AB0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C08">
        <w:rPr>
          <w:rFonts w:ascii="Times New Roman" w:hAnsi="Times New Roman" w:cs="Times New Roman"/>
          <w:sz w:val="24"/>
          <w:szCs w:val="24"/>
        </w:rPr>
        <w:t>- угрозы</w:t>
      </w:r>
    </w:p>
    <w:p w:rsidR="00AB0100" w:rsidRPr="00134C08" w:rsidRDefault="00AB0100" w:rsidP="00AB0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C08">
        <w:rPr>
          <w:rFonts w:ascii="Times New Roman" w:hAnsi="Times New Roman" w:cs="Times New Roman"/>
          <w:sz w:val="24"/>
          <w:szCs w:val="24"/>
        </w:rPr>
        <w:t>- причинение незначительного материального ущерба</w:t>
      </w:r>
    </w:p>
    <w:p w:rsidR="00AB0100" w:rsidRPr="00134C08" w:rsidRDefault="00AB0100" w:rsidP="00AB0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C08">
        <w:rPr>
          <w:rFonts w:ascii="Times New Roman" w:hAnsi="Times New Roman" w:cs="Times New Roman"/>
          <w:sz w:val="24"/>
          <w:szCs w:val="24"/>
        </w:rPr>
        <w:t>- взаимные обиды</w:t>
      </w:r>
    </w:p>
    <w:p w:rsidR="00AB0100" w:rsidRPr="00134C08" w:rsidRDefault="00AB0100" w:rsidP="00AB0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C08">
        <w:rPr>
          <w:rFonts w:ascii="Times New Roman" w:hAnsi="Times New Roman" w:cs="Times New Roman"/>
          <w:sz w:val="24"/>
          <w:szCs w:val="24"/>
        </w:rPr>
        <w:t>- длительные прогулы в результате конфликта</w:t>
      </w:r>
    </w:p>
    <w:p w:rsidR="00AB0100" w:rsidRPr="00134C08" w:rsidRDefault="00AB0100" w:rsidP="00AB0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C08">
        <w:rPr>
          <w:rFonts w:ascii="Times New Roman" w:hAnsi="Times New Roman" w:cs="Times New Roman"/>
          <w:sz w:val="24"/>
          <w:szCs w:val="24"/>
        </w:rPr>
        <w:t>- изгои в классе</w:t>
      </w:r>
    </w:p>
    <w:p w:rsidR="00AB0100" w:rsidRPr="00134C08" w:rsidRDefault="00AB0100" w:rsidP="00AB0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C08">
        <w:rPr>
          <w:rFonts w:ascii="Times New Roman" w:hAnsi="Times New Roman" w:cs="Times New Roman"/>
          <w:sz w:val="24"/>
          <w:szCs w:val="24"/>
        </w:rPr>
        <w:t>- конфликты с учителями, с родителями.</w:t>
      </w:r>
    </w:p>
    <w:p w:rsidR="00AB0100" w:rsidRPr="00134C08" w:rsidRDefault="00AB0100" w:rsidP="00AB0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100" w:rsidRPr="00134C08" w:rsidRDefault="00AB0100" w:rsidP="00AB0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100" w:rsidRPr="00134C08" w:rsidRDefault="00AB0100" w:rsidP="00AB0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100" w:rsidRPr="00134C08" w:rsidRDefault="00AB0100" w:rsidP="00AB0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100" w:rsidRPr="00134C08" w:rsidRDefault="00AB0100" w:rsidP="00AB0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100" w:rsidRPr="00134C08" w:rsidRDefault="00AB0100" w:rsidP="00AB0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C08" w:rsidRDefault="00134C08" w:rsidP="00603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C08" w:rsidRDefault="00134C08" w:rsidP="00603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C08" w:rsidRDefault="00134C08" w:rsidP="00603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C08" w:rsidRDefault="00134C08" w:rsidP="00603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C08" w:rsidRDefault="00134C08" w:rsidP="00603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C08" w:rsidRDefault="00134C08" w:rsidP="00603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C08" w:rsidRDefault="00134C08" w:rsidP="00603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100" w:rsidRPr="00134C08" w:rsidRDefault="00AB0100" w:rsidP="00603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C08">
        <w:rPr>
          <w:rFonts w:ascii="Times New Roman" w:hAnsi="Times New Roman" w:cs="Times New Roman"/>
          <w:sz w:val="24"/>
          <w:szCs w:val="24"/>
        </w:rPr>
        <w:t xml:space="preserve">Решение конфликтных ситуаций происходит следующим образом: </w:t>
      </w:r>
    </w:p>
    <w:p w:rsidR="00AB0100" w:rsidRPr="00134C08" w:rsidRDefault="00AB0100" w:rsidP="00AB0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C08">
        <w:rPr>
          <w:rFonts w:ascii="Times New Roman" w:hAnsi="Times New Roman" w:cs="Times New Roman"/>
          <w:sz w:val="24"/>
          <w:szCs w:val="24"/>
        </w:rPr>
        <w:object w:dxaOrig="7181" w:dyaOrig="5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4pt;height:338.9pt" o:ole="">
            <v:imagedata r:id="rId6" o:title=""/>
          </v:shape>
          <o:OLEObject Type="Embed" ProgID="PowerPoint.Slide.12" ShapeID="_x0000_i1025" DrawAspect="Content" ObjectID="_1660551235" r:id="rId7"/>
        </w:object>
      </w:r>
    </w:p>
    <w:p w:rsidR="00AB0100" w:rsidRPr="00134C08" w:rsidRDefault="00AB0100" w:rsidP="00AB0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100" w:rsidRPr="00134C08" w:rsidRDefault="00AB0100" w:rsidP="00AB010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4C08">
        <w:rPr>
          <w:rStyle w:val="c6"/>
          <w:b/>
          <w:bCs/>
          <w:color w:val="FF0000"/>
          <w:u w:val="single"/>
        </w:rPr>
        <w:t>Какими принципами руководствуется в своей деятельности школьная служба примирения.</w:t>
      </w:r>
    </w:p>
    <w:p w:rsidR="00AB0100" w:rsidRPr="00134C08" w:rsidRDefault="00AB0100" w:rsidP="00AB0100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4C08">
        <w:rPr>
          <w:rStyle w:val="c5"/>
          <w:b/>
          <w:bCs/>
          <w:i/>
          <w:iCs/>
          <w:color w:val="000000"/>
        </w:rPr>
        <w:t>Принцип добровольности,</w:t>
      </w:r>
      <w:r w:rsidRPr="00134C08">
        <w:rPr>
          <w:rStyle w:val="c0"/>
          <w:rFonts w:eastAsia="SimSun"/>
          <w:color w:val="000000"/>
        </w:rPr>
        <w:t> 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AB0100" w:rsidRPr="00134C08" w:rsidRDefault="00AB0100" w:rsidP="00AB010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4C08">
        <w:rPr>
          <w:rStyle w:val="c10"/>
          <w:b/>
          <w:bCs/>
          <w:i/>
          <w:iCs/>
          <w:color w:val="000000"/>
        </w:rPr>
        <w:t>Принцип конфиденциальности</w:t>
      </w:r>
      <w:r w:rsidRPr="00134C08">
        <w:rPr>
          <w:rStyle w:val="c0"/>
          <w:rFonts w:eastAsia="SimSun"/>
          <w:color w:val="000000"/>
        </w:rPr>
        <w:t>, предполагающий обязательство службы примирения не разглашать полученные в ходе программ сведения. Исключение составляет информация о возможном нанесении ущерба для жизни, здоровья и безопасности. Согласно правилам встречи ничего из произошедшего на встрече не выносится вовне, вследствие чего участники чувствуют себя достаточно безопасно.</w:t>
      </w:r>
    </w:p>
    <w:p w:rsidR="00AB0100" w:rsidRPr="00134C08" w:rsidRDefault="00AB0100" w:rsidP="00AB010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4C08">
        <w:rPr>
          <w:rStyle w:val="c10"/>
          <w:b/>
          <w:bCs/>
          <w:i/>
          <w:iCs/>
          <w:color w:val="000000"/>
        </w:rPr>
        <w:t>Принцип нейтральности</w:t>
      </w:r>
      <w:r w:rsidRPr="00134C08">
        <w:rPr>
          <w:rStyle w:val="c0"/>
          <w:rFonts w:eastAsia="SimSun"/>
          <w:color w:val="000000"/>
        </w:rPr>
        <w:t>, запрещающий службе примирения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AB0100" w:rsidRPr="00134C08" w:rsidRDefault="00AB0100" w:rsidP="00AB0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645" w:rsidRPr="00134C08" w:rsidRDefault="00134C08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134C0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К кому можно обратиться? </w:t>
      </w:r>
    </w:p>
    <w:p w:rsidR="00134C08" w:rsidRPr="00134C08" w:rsidRDefault="00134C08">
      <w:pPr>
        <w:rPr>
          <w:rFonts w:ascii="Times New Roman" w:hAnsi="Times New Roman" w:cs="Times New Roman"/>
          <w:sz w:val="24"/>
          <w:szCs w:val="24"/>
        </w:rPr>
      </w:pPr>
      <w:r w:rsidRPr="00134C08">
        <w:rPr>
          <w:rFonts w:ascii="Times New Roman" w:hAnsi="Times New Roman" w:cs="Times New Roman"/>
          <w:sz w:val="24"/>
          <w:szCs w:val="24"/>
        </w:rPr>
        <w:t>Пироговская Юлия Витальевна –</w:t>
      </w:r>
      <w:r>
        <w:rPr>
          <w:rFonts w:ascii="Times New Roman" w:hAnsi="Times New Roman" w:cs="Times New Roman"/>
          <w:sz w:val="24"/>
          <w:szCs w:val="24"/>
        </w:rPr>
        <w:t xml:space="preserve"> педагог-</w:t>
      </w:r>
      <w:r w:rsidRPr="00134C0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34C08">
        <w:rPr>
          <w:rFonts w:ascii="Times New Roman" w:hAnsi="Times New Roman" w:cs="Times New Roman"/>
          <w:sz w:val="24"/>
          <w:szCs w:val="24"/>
        </w:rPr>
        <w:t>ихолог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4C08" w:rsidRPr="00134C08" w:rsidRDefault="00134C08">
      <w:pPr>
        <w:rPr>
          <w:rFonts w:ascii="Times New Roman" w:hAnsi="Times New Roman" w:cs="Times New Roman"/>
          <w:sz w:val="24"/>
          <w:szCs w:val="24"/>
        </w:rPr>
      </w:pPr>
      <w:r w:rsidRPr="00134C08">
        <w:rPr>
          <w:rFonts w:ascii="Times New Roman" w:hAnsi="Times New Roman" w:cs="Times New Roman"/>
          <w:sz w:val="24"/>
          <w:szCs w:val="24"/>
        </w:rPr>
        <w:t>Литвиненко Екатерина Евгеньевна – социальный педагог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4C08" w:rsidRPr="00134C08" w:rsidRDefault="00134C08">
      <w:pPr>
        <w:rPr>
          <w:rFonts w:ascii="Times New Roman" w:hAnsi="Times New Roman" w:cs="Times New Roman"/>
          <w:sz w:val="24"/>
          <w:szCs w:val="24"/>
        </w:rPr>
      </w:pPr>
      <w:r w:rsidRPr="00134C08">
        <w:rPr>
          <w:rFonts w:ascii="Times New Roman" w:hAnsi="Times New Roman" w:cs="Times New Roman"/>
          <w:sz w:val="24"/>
          <w:szCs w:val="24"/>
        </w:rPr>
        <w:t xml:space="preserve">Климова Лидия Егоровна – учитель русского языка и литературы. </w:t>
      </w:r>
    </w:p>
    <w:sectPr w:rsidR="00134C08" w:rsidRPr="00134C08" w:rsidSect="00651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0C93"/>
    <w:multiLevelType w:val="hybridMultilevel"/>
    <w:tmpl w:val="30940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80F03"/>
    <w:multiLevelType w:val="hybridMultilevel"/>
    <w:tmpl w:val="F5681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0100"/>
    <w:rsid w:val="00134C08"/>
    <w:rsid w:val="003C51EB"/>
    <w:rsid w:val="0060373B"/>
    <w:rsid w:val="00651645"/>
    <w:rsid w:val="00AB0100"/>
    <w:rsid w:val="00BE07C8"/>
    <w:rsid w:val="00D2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1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B01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ody Text"/>
    <w:basedOn w:val="a"/>
    <w:link w:val="a6"/>
    <w:rsid w:val="00AB0100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AB0100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AB0100"/>
    <w:pPr>
      <w:ind w:left="720"/>
      <w:contextualSpacing/>
    </w:pPr>
  </w:style>
  <w:style w:type="paragraph" w:customStyle="1" w:styleId="c2">
    <w:name w:val="c2"/>
    <w:basedOn w:val="a"/>
    <w:rsid w:val="00AB0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B0100"/>
  </w:style>
  <w:style w:type="character" w:customStyle="1" w:styleId="c0">
    <w:name w:val="c0"/>
    <w:basedOn w:val="a0"/>
    <w:rsid w:val="00AB0100"/>
  </w:style>
  <w:style w:type="paragraph" w:customStyle="1" w:styleId="c13">
    <w:name w:val="c13"/>
    <w:basedOn w:val="a"/>
    <w:rsid w:val="00AB0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B0100"/>
  </w:style>
  <w:style w:type="character" w:customStyle="1" w:styleId="c10">
    <w:name w:val="c10"/>
    <w:basedOn w:val="a0"/>
    <w:rsid w:val="00AB01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Microsoft_Office_PowerPoint1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Lorderon</dc:creator>
  <cp:keywords/>
  <dc:description/>
  <cp:lastModifiedBy>Lorderon</cp:lastModifiedBy>
  <cp:revision>5</cp:revision>
  <dcterms:created xsi:type="dcterms:W3CDTF">2020-08-31T10:15:00Z</dcterms:created>
  <dcterms:modified xsi:type="dcterms:W3CDTF">2020-09-02T08:28:00Z</dcterms:modified>
</cp:coreProperties>
</file>